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07A9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 xml:space="preserve">4.05.2022 г. </w:t>
      </w:r>
      <w:proofErr w:type="gramStart"/>
      <w:r w:rsidR="00D621B2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по  истечении 30 календарных  дней со дня проведения акта осмотра </w:t>
      </w:r>
      <w:r w:rsidR="00807A9B">
        <w:rPr>
          <w:rStyle w:val="FontStyle13"/>
          <w:rFonts w:ascii="Times New Roman" w:hAnsi="Times New Roman" w:cs="Times New Roman"/>
          <w:sz w:val="28"/>
          <w:szCs w:val="28"/>
        </w:rPr>
        <w:t>25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63:31:0702035:178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ул.  Шоссейная, д.1,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409.60 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63:31:0702035:187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</w:t>
      </w:r>
      <w:proofErr w:type="gramStart"/>
      <w:r>
        <w:rPr>
          <w:rStyle w:val="FontStyle12"/>
          <w:rFonts w:ascii="Times New Roman" w:hAnsi="Times New Roman" w:cs="Times New Roman"/>
          <w:b w:val="0"/>
        </w:rPr>
        <w:t>.Ш</w:t>
      </w:r>
      <w:proofErr w:type="gramEnd"/>
      <w:r>
        <w:rPr>
          <w:rStyle w:val="FontStyle12"/>
          <w:rFonts w:ascii="Times New Roman" w:hAnsi="Times New Roman" w:cs="Times New Roman"/>
          <w:b w:val="0"/>
        </w:rPr>
        <w:t>оссейная, д. 1,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1160.30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63:31:0702035:181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</w:t>
      </w:r>
      <w:proofErr w:type="gramStart"/>
      <w:r>
        <w:rPr>
          <w:rStyle w:val="FontStyle12"/>
          <w:rFonts w:ascii="Times New Roman" w:hAnsi="Times New Roman" w:cs="Times New Roman"/>
          <w:b w:val="0"/>
        </w:rPr>
        <w:t>.Ш</w:t>
      </w:r>
      <w:proofErr w:type="gramEnd"/>
      <w:r>
        <w:rPr>
          <w:rStyle w:val="FontStyle12"/>
          <w:rFonts w:ascii="Times New Roman" w:hAnsi="Times New Roman" w:cs="Times New Roman"/>
          <w:b w:val="0"/>
        </w:rPr>
        <w:t>оссейная, д. 1,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179.30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63:31:0702035:168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</w:t>
      </w:r>
      <w:proofErr w:type="gramStart"/>
      <w:r>
        <w:rPr>
          <w:rStyle w:val="FontStyle12"/>
          <w:rFonts w:ascii="Times New Roman" w:hAnsi="Times New Roman" w:cs="Times New Roman"/>
          <w:b w:val="0"/>
        </w:rPr>
        <w:t>.Ш</w:t>
      </w:r>
      <w:proofErr w:type="gramEnd"/>
      <w:r>
        <w:rPr>
          <w:rStyle w:val="FontStyle12"/>
          <w:rFonts w:ascii="Times New Roman" w:hAnsi="Times New Roman" w:cs="Times New Roman"/>
          <w:b w:val="0"/>
        </w:rPr>
        <w:t>оссейная, д. 1,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2325.90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63:31:0702035:180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</w:t>
      </w:r>
      <w:proofErr w:type="gramStart"/>
      <w:r>
        <w:rPr>
          <w:rStyle w:val="FontStyle12"/>
          <w:rFonts w:ascii="Times New Roman" w:hAnsi="Times New Roman" w:cs="Times New Roman"/>
          <w:b w:val="0"/>
        </w:rPr>
        <w:t>.Ш</w:t>
      </w:r>
      <w:proofErr w:type="gramEnd"/>
      <w:r>
        <w:rPr>
          <w:rStyle w:val="FontStyle12"/>
          <w:rFonts w:ascii="Times New Roman" w:hAnsi="Times New Roman" w:cs="Times New Roman"/>
          <w:b w:val="0"/>
        </w:rPr>
        <w:t>оссейная, д. 1,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567.20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63:31:0702035:182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</w:t>
      </w:r>
      <w:proofErr w:type="gramStart"/>
      <w:r>
        <w:rPr>
          <w:rStyle w:val="FontStyle12"/>
          <w:rFonts w:ascii="Times New Roman" w:hAnsi="Times New Roman" w:cs="Times New Roman"/>
          <w:b w:val="0"/>
        </w:rPr>
        <w:t>.Ш</w:t>
      </w:r>
      <w:proofErr w:type="gramEnd"/>
      <w:r>
        <w:rPr>
          <w:rStyle w:val="FontStyle12"/>
          <w:rFonts w:ascii="Times New Roman" w:hAnsi="Times New Roman" w:cs="Times New Roman"/>
          <w:b w:val="0"/>
        </w:rPr>
        <w:t>оссейная, д. 1,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111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63:31:0702035:179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</w:t>
      </w:r>
      <w:proofErr w:type="gramStart"/>
      <w:r>
        <w:rPr>
          <w:rStyle w:val="FontStyle12"/>
          <w:rFonts w:ascii="Times New Roman" w:hAnsi="Times New Roman" w:cs="Times New Roman"/>
          <w:b w:val="0"/>
        </w:rPr>
        <w:t>.Ш</w:t>
      </w:r>
      <w:proofErr w:type="gramEnd"/>
      <w:r>
        <w:rPr>
          <w:rStyle w:val="FontStyle12"/>
          <w:rFonts w:ascii="Times New Roman" w:hAnsi="Times New Roman" w:cs="Times New Roman"/>
          <w:b w:val="0"/>
        </w:rPr>
        <w:t>оссейная, д. 1,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1193.70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807A9B" w:rsidRDefault="00807A9B" w:rsidP="00807A9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63:31:0702033:213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</w:t>
      </w:r>
      <w:proofErr w:type="gramStart"/>
      <w:r>
        <w:rPr>
          <w:rStyle w:val="FontStyle12"/>
          <w:rFonts w:ascii="Times New Roman" w:hAnsi="Times New Roman" w:cs="Times New Roman"/>
          <w:b w:val="0"/>
        </w:rPr>
        <w:t>.Г</w:t>
      </w:r>
      <w:proofErr w:type="gramEnd"/>
      <w:r>
        <w:rPr>
          <w:rStyle w:val="FontStyle12"/>
          <w:rFonts w:ascii="Times New Roman" w:hAnsi="Times New Roman" w:cs="Times New Roman"/>
          <w:b w:val="0"/>
        </w:rPr>
        <w:t>арина-Михайловского, д. 22,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392.6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</w:p>
    <w:p w:rsidR="00271036" w:rsidRDefault="00271036" w:rsidP="00D621B2">
      <w:pPr>
        <w:pStyle w:val="Style2"/>
        <w:widowControl/>
        <w:tabs>
          <w:tab w:val="left" w:pos="1245"/>
        </w:tabs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78" w:rsidRDefault="00DB6178">
      <w:r>
        <w:separator/>
      </w:r>
    </w:p>
  </w:endnote>
  <w:endnote w:type="continuationSeparator" w:id="0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78" w:rsidRDefault="00DB6178">
      <w:r>
        <w:separator/>
      </w:r>
    </w:p>
  </w:footnote>
  <w:footnote w:type="continuationSeparator" w:id="0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95766"/>
    <w:rsid w:val="00713052"/>
    <w:rsid w:val="00721313"/>
    <w:rsid w:val="00743BED"/>
    <w:rsid w:val="00751295"/>
    <w:rsid w:val="007C3B23"/>
    <w:rsid w:val="007E23E9"/>
    <w:rsid w:val="00801D37"/>
    <w:rsid w:val="00807A9B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CB440D"/>
    <w:rsid w:val="00CE4DCA"/>
    <w:rsid w:val="00D127D1"/>
    <w:rsid w:val="00D573CA"/>
    <w:rsid w:val="00D621B2"/>
    <w:rsid w:val="00D64D21"/>
    <w:rsid w:val="00D66BD4"/>
    <w:rsid w:val="00D802C4"/>
    <w:rsid w:val="00DB6178"/>
    <w:rsid w:val="00DC652D"/>
    <w:rsid w:val="00DC6880"/>
    <w:rsid w:val="00EA646F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284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Sergievsk2</cp:lastModifiedBy>
  <cp:revision>7</cp:revision>
  <cp:lastPrinted>2021-12-10T05:55:00Z</cp:lastPrinted>
  <dcterms:created xsi:type="dcterms:W3CDTF">2021-12-14T11:37:00Z</dcterms:created>
  <dcterms:modified xsi:type="dcterms:W3CDTF">2022-05-12T06:52:00Z</dcterms:modified>
</cp:coreProperties>
</file>